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07D" w:rsidRDefault="000A507D"/>
    <w:tbl>
      <w:tblPr>
        <w:tblW w:w="14433" w:type="dxa"/>
        <w:tblCellSpacing w:w="0" w:type="dxa"/>
        <w:tblInd w:w="-142" w:type="dxa"/>
        <w:shd w:val="clear" w:color="auto" w:fill="FFFFFF"/>
        <w:tblLook w:val="04A0" w:firstRow="1" w:lastRow="0" w:firstColumn="1" w:lastColumn="0" w:noHBand="0" w:noVBand="1"/>
      </w:tblPr>
      <w:tblGrid>
        <w:gridCol w:w="14433"/>
      </w:tblGrid>
      <w:tr w:rsidR="000A507D" w:rsidRPr="000A507D" w:rsidTr="000A507D">
        <w:trPr>
          <w:trHeight w:val="2688"/>
          <w:tblCellSpacing w:w="0" w:type="dxa"/>
        </w:trPr>
        <w:tc>
          <w:tcPr>
            <w:tcW w:w="144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                                                      </w:t>
            </w:r>
            <w:bookmarkStart w:id="0" w:name="_GoBack"/>
            <w:bookmarkEnd w:id="0"/>
            <w:r w:rsidRPr="000A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Дополнительное соглашение №</w:t>
            </w: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0A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 договору №_______________________________________ от «___»________201__г.</w:t>
            </w: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поселок </w:t>
            </w:r>
            <w:proofErr w:type="spellStart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Свияжский</w:t>
            </w:r>
            <w:proofErr w:type="spellEnd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                                                                       «___»__________ 201_ г.</w:t>
            </w: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Свияжнинский</w:t>
            </w:r>
            <w:proofErr w:type="spellEnd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детский сад общеразвивающего вида «</w:t>
            </w:r>
            <w:proofErr w:type="spellStart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Лейсан</w:t>
            </w:r>
            <w:proofErr w:type="spellEnd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» </w:t>
            </w:r>
            <w:proofErr w:type="spellStart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Апастовского</w:t>
            </w:r>
            <w:proofErr w:type="spellEnd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муниципального района Республики Татарстан, именуемое в дальнейшем «Учреждение», в лице заведующего </w:t>
            </w:r>
            <w:proofErr w:type="spellStart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Кадыйровой</w:t>
            </w:r>
            <w:proofErr w:type="spellEnd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Гулиры</w:t>
            </w:r>
            <w:proofErr w:type="spellEnd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Закарьяновны</w:t>
            </w:r>
            <w:proofErr w:type="spellEnd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действующего на основании Устава, с одной стороны, и ____________________________________________________________________</w:t>
            </w: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</w:t>
            </w:r>
            <w:r w:rsidRPr="000A50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Ф.И.О. родителя, законного представителя</w:t>
            </w:r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именуемый в дальнейшем «Родитель», действующий в интересах несовершеннолетнего,___________________________________________________________________</w:t>
            </w: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50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(фамилия, имя, отчеств</w:t>
            </w:r>
            <w:proofErr w:type="gramStart"/>
            <w:r w:rsidRPr="000A50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о(</w:t>
            </w:r>
            <w:proofErr w:type="gramEnd"/>
            <w:r w:rsidRPr="000A50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 наличии) ребенка)</w:t>
            </w: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именуемый в дальнейшем «Воспитанник», совместно именуемые Стороны, в соответствии с Гражданским Кодексом Российской Федерации, Федеральным Законом «Об образовании в Российской Федерации», заключили настоящее дополнительное соглашение о нижеследующем:</w:t>
            </w: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1. На основании постановление Исполнительного комитета </w:t>
            </w:r>
            <w:proofErr w:type="spellStart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Апастовского</w:t>
            </w:r>
            <w:proofErr w:type="spellEnd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муниципального района Республики Татарстан № 457 от «23» декабря 2016г. «Об утверждении нормативов финансирования деятельности дошкольных образовательных организации </w:t>
            </w:r>
            <w:proofErr w:type="spellStart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Апастовского</w:t>
            </w:r>
            <w:proofErr w:type="spellEnd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муниципального района Республики Татарстан на 2017 год». Внести изменения в пункт 3.1. основного договора:</w:t>
            </w: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   3.1. Родительская плата за присмотр и уход за ребенком составляет от года до 3-хлет - 3145 рублей, от 3х лет до 7 лет – 2960 рублей</w:t>
            </w:r>
            <w:proofErr w:type="gramStart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,</w:t>
            </w:r>
            <w:proofErr w:type="gramEnd"/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из стоимости абонентской платы  от года до 3-х лет -  3765 рублей; от 3-х лет до 7 лет – 3654 рубля  и стоимости продуктов питания  от года до 3-х лет – 620 рублей; от 3-х   до 7 лет - 694рублей.</w:t>
            </w: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 Остальные условия  договора остаются без изменений;</w:t>
            </w: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4. Настоящее дополнительное соглашение является неотъемлемой частью договора  №_____</w:t>
            </w: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 «____»_____________201__г.</w:t>
            </w: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5. Настоящее дополнительное соглашение составлено в 2-х экземплярах, имеющих равную юридическую силу, по одному экземпляру для каждой из сторон;</w:t>
            </w:r>
          </w:p>
          <w:p w:rsidR="000A507D" w:rsidRPr="000A507D" w:rsidRDefault="000A507D" w:rsidP="000A50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0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6. Настоящее дополнительное соглашение вступает в силу со дня его подписания и действует до прекращения основного договора.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7"/>
              <w:gridCol w:w="6316"/>
            </w:tblGrid>
            <w:tr w:rsidR="000A507D" w:rsidRPr="000A507D" w:rsidTr="009E1237">
              <w:tc>
                <w:tcPr>
                  <w:tcW w:w="38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A507D" w:rsidRPr="000A507D" w:rsidRDefault="000A507D" w:rsidP="000A507D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0"/>
                      <w:szCs w:val="20"/>
                      <w:bdr w:val="none" w:sz="0" w:space="0" w:color="auto" w:frame="1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b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Исполнитель:</w:t>
                  </w:r>
                </w:p>
                <w:p w:rsidR="000A507D" w:rsidRPr="000A507D" w:rsidRDefault="000A507D" w:rsidP="000A507D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Муниципальное бюджетное дошкольное образовательное учреждение «</w:t>
                  </w:r>
                  <w:proofErr w:type="spellStart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Свияжнинский</w:t>
                  </w:r>
                  <w:proofErr w:type="spellEnd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  детский сад общеразвивающего вида «</w:t>
                  </w:r>
                  <w:proofErr w:type="spellStart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Лейсан</w:t>
                  </w:r>
                  <w:proofErr w:type="spellEnd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»</w:t>
                  </w:r>
                </w:p>
                <w:p w:rsidR="000A507D" w:rsidRPr="000A507D" w:rsidRDefault="000A507D" w:rsidP="000A507D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422340,РТ</w:t>
                  </w:r>
                  <w:proofErr w:type="gramStart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,А</w:t>
                  </w:r>
                  <w:proofErr w:type="gramEnd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пастовский район, пос. </w:t>
                  </w:r>
                  <w:proofErr w:type="spellStart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Свияжский</w:t>
                  </w:r>
                  <w:proofErr w:type="spellEnd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, ул. Молодежная, д № 31</w:t>
                  </w: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телефоны: (884376) 34-4-71</w:t>
                  </w: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Е</w:t>
                  </w:r>
                  <w:proofErr w:type="gramEnd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-</w:t>
                  </w:r>
                  <w:proofErr w:type="spellStart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mail</w:t>
                  </w:r>
                  <w:proofErr w:type="spellEnd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:</w:t>
                  </w:r>
                  <w:proofErr w:type="spellStart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val="en-US" w:eastAsia="ru-RU"/>
                    </w:rPr>
                    <w:t>leisan</w:t>
                  </w:r>
                  <w:proofErr w:type="spellEnd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.</w:t>
                  </w:r>
                  <w:proofErr w:type="spellStart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val="en-US" w:eastAsia="ru-RU"/>
                    </w:rPr>
                    <w:t>detsad</w:t>
                  </w:r>
                  <w:proofErr w:type="spellEnd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@</w:t>
                  </w:r>
                  <w:proofErr w:type="spellStart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val="en-US" w:eastAsia="ru-RU"/>
                    </w:rPr>
                    <w:t>mmail</w:t>
                  </w:r>
                  <w:proofErr w:type="spellEnd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.</w:t>
                  </w:r>
                  <w:proofErr w:type="spellStart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val="en-US" w:eastAsia="ru-RU"/>
                    </w:rPr>
                    <w:t>ru</w:t>
                  </w:r>
                  <w:proofErr w:type="spellEnd"/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ИНН 1608004787,</w:t>
                  </w: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КПП 160801001</w:t>
                  </w: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ОГРН 1021605954314</w:t>
                  </w:r>
                </w:p>
              </w:tc>
              <w:tc>
                <w:tcPr>
                  <w:tcW w:w="57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A507D" w:rsidRPr="000A507D" w:rsidRDefault="000A507D" w:rsidP="000A507D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0"/>
                      <w:szCs w:val="20"/>
                      <w:bdr w:val="none" w:sz="0" w:space="0" w:color="auto" w:frame="1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b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Заказчик:</w:t>
                  </w: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</w:pP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</w:pP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</w:pP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</w:pP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Родитель: мать, отец (законный представитель)</w:t>
                  </w: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________________________________________________________</w:t>
                  </w: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Ф.И.О</w:t>
                  </w: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Паспорт серия __________ номер __________     выдан ______________</w:t>
                  </w: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_____________________________________________________________</w:t>
                  </w: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адрес________________________________________________________</w:t>
                  </w: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_____________________________________________________________</w:t>
                  </w:r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тел.</w:t>
                  </w:r>
                </w:p>
              </w:tc>
            </w:tr>
            <w:tr w:rsidR="000A507D" w:rsidRPr="000A507D" w:rsidTr="009E1237">
              <w:tc>
                <w:tcPr>
                  <w:tcW w:w="38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A507D" w:rsidRPr="000A507D" w:rsidRDefault="000A507D" w:rsidP="000A507D">
                  <w:pPr>
                    <w:spacing w:after="0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  <w:tc>
                <w:tcPr>
                  <w:tcW w:w="57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A507D" w:rsidRPr="000A507D" w:rsidRDefault="000A507D" w:rsidP="000A507D">
                  <w:pPr>
                    <w:spacing w:after="0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  <w:tr w:rsidR="000A507D" w:rsidRPr="000A507D" w:rsidTr="009E1237">
              <w:tc>
                <w:tcPr>
                  <w:tcW w:w="38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</w:pPr>
                  <w:proofErr w:type="spellStart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Заведующий:________Г.З</w:t>
                  </w:r>
                  <w:proofErr w:type="spellEnd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. </w:t>
                  </w:r>
                  <w:proofErr w:type="spellStart"/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Кадыйрова</w:t>
                  </w:r>
                  <w:proofErr w:type="spellEnd"/>
                </w:p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М.П.</w:t>
                  </w:r>
                </w:p>
              </w:tc>
              <w:tc>
                <w:tcPr>
                  <w:tcW w:w="5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A507D" w:rsidRPr="000A507D" w:rsidRDefault="000A507D" w:rsidP="000A507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507D">
                    <w:rPr>
                      <w:rFonts w:ascii="Times New Roman" w:eastAsia="Arial Unicode MS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подпись ______________________________________________________</w:t>
                  </w:r>
                </w:p>
              </w:tc>
            </w:tr>
          </w:tbl>
          <w:p w:rsidR="000A507D" w:rsidRPr="000A507D" w:rsidRDefault="000A507D" w:rsidP="000A507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  <w:p w:rsidR="000A507D" w:rsidRPr="000A507D" w:rsidRDefault="000A507D" w:rsidP="000A507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0A507D">
              <w:rPr>
                <w:rFonts w:ascii="Times New Roman" w:eastAsia="Arial Unicode MS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«Экземпляр Договора  получил на руки».</w:t>
            </w:r>
          </w:p>
          <w:p w:rsidR="000A507D" w:rsidRPr="000A507D" w:rsidRDefault="000A507D" w:rsidP="000A507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0A507D">
              <w:rPr>
                <w:rFonts w:ascii="Times New Roman" w:eastAsia="Arial Unicode MS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«_____»_________________20 __г. Родитель</w:t>
            </w:r>
            <w:proofErr w:type="gramStart"/>
            <w:r w:rsidRPr="000A507D">
              <w:rPr>
                <w:rFonts w:ascii="Times New Roman" w:eastAsia="Arial Unicode MS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______________  (_____________________)</w:t>
            </w:r>
            <w:proofErr w:type="gramEnd"/>
          </w:p>
          <w:p w:rsidR="000A507D" w:rsidRPr="000A507D" w:rsidRDefault="000A507D" w:rsidP="000A507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  <w:p w:rsidR="000A507D" w:rsidRPr="000A507D" w:rsidRDefault="000A507D" w:rsidP="000A507D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  <w:p w:rsidR="000A507D" w:rsidRPr="000A507D" w:rsidRDefault="000A507D" w:rsidP="000A5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2871" w:rsidRDefault="00062871"/>
    <w:sectPr w:rsidR="00062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07D"/>
    <w:rsid w:val="00062871"/>
    <w:rsid w:val="000A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Domik</dc:creator>
  <cp:lastModifiedBy>Domik</cp:lastModifiedBy>
  <cp:revision>1</cp:revision>
  <dcterms:created xsi:type="dcterms:W3CDTF">2017-02-20T08:03:00Z</dcterms:created>
  <dcterms:modified xsi:type="dcterms:W3CDTF">2017-02-20T08:03:00Z</dcterms:modified>
</cp:coreProperties>
</file>